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5387" w14:textId="666125AB" w:rsidR="00E45301" w:rsidRPr="00F45939" w:rsidRDefault="00E45301" w:rsidP="00D033CE">
      <w:pPr>
        <w:spacing w:before="240"/>
        <w:rPr>
          <w:rFonts w:ascii="Arial" w:hAnsi="Arial" w:cs="Arial"/>
          <w:b/>
          <w:sz w:val="24"/>
        </w:rPr>
      </w:pPr>
      <w:r w:rsidRPr="00F45939">
        <w:rPr>
          <w:rFonts w:ascii="Arial" w:hAnsi="Arial" w:cs="Arial"/>
          <w:b/>
          <w:sz w:val="24"/>
        </w:rPr>
        <w:t xml:space="preserve">Ενότητα:  </w:t>
      </w:r>
      <w:r w:rsidR="006671DD">
        <w:rPr>
          <w:rFonts w:ascii="Arial" w:hAnsi="Arial" w:cs="Arial"/>
          <w:b/>
          <w:sz w:val="24"/>
        </w:rPr>
        <w:t>Φυσικό Περιβάλλον</w:t>
      </w:r>
      <w:r>
        <w:rPr>
          <w:rFonts w:ascii="Arial" w:hAnsi="Arial" w:cs="Arial"/>
          <w:b/>
          <w:sz w:val="24"/>
        </w:rPr>
        <w:t xml:space="preserve">                                             </w:t>
      </w:r>
      <w:r w:rsidR="006671DD">
        <w:rPr>
          <w:rFonts w:ascii="Arial" w:hAnsi="Arial" w:cs="Arial"/>
          <w:b/>
          <w:sz w:val="24"/>
        </w:rPr>
        <w:t xml:space="preserve">                              </w:t>
      </w:r>
      <w:r w:rsidRPr="00F45939">
        <w:rPr>
          <w:rFonts w:ascii="Arial" w:hAnsi="Arial" w:cs="Arial"/>
          <w:b/>
          <w:sz w:val="24"/>
        </w:rPr>
        <w:t xml:space="preserve">Τάξη: </w:t>
      </w:r>
      <w:r w:rsidR="006671DD">
        <w:rPr>
          <w:rFonts w:ascii="Arial" w:hAnsi="Arial" w:cs="Arial"/>
          <w:b/>
          <w:sz w:val="24"/>
        </w:rPr>
        <w:t xml:space="preserve">Γ΄ </w:t>
      </w:r>
      <w:r w:rsidRPr="00F45939">
        <w:rPr>
          <w:rFonts w:ascii="Arial" w:hAnsi="Arial" w:cs="Arial"/>
          <w:b/>
          <w:sz w:val="24"/>
        </w:rPr>
        <w:t xml:space="preserve"> </w:t>
      </w:r>
    </w:p>
    <w:p w14:paraId="02018672" w14:textId="2006C029" w:rsidR="007010E3" w:rsidRPr="00416327" w:rsidRDefault="00E45301" w:rsidP="00E4530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inline distT="0" distB="0" distL="0" distR="0" wp14:anchorId="25A2EBA0" wp14:editId="4843E923">
                <wp:extent cx="6248400" cy="5019675"/>
                <wp:effectExtent l="0" t="0" r="19050" b="28575"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019675"/>
                        </a:xfrm>
                        <a:prstGeom prst="bevel">
                          <a:avLst>
                            <a:gd name="adj" fmla="val 198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C1DE" w14:textId="0DF14502" w:rsidR="003260CD" w:rsidRDefault="003260CD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Όλοι οι ζωντανοί οργανισμοί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τρέφονται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κινούνται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αναπνέουν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απεκκρίνουν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μεγαλώνουν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αναπαράγονται</w:t>
                            </w:r>
                            <w:r w:rsidR="00F94B0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και πεθαίνουν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Οι βασικές τους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ανάγκες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23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τους 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είναι η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τροφή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το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νερό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αέρας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και το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καταφύγιο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A0A5EA" w14:textId="2BDFE69A" w:rsidR="003260CD" w:rsidRDefault="003260CD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Όλα τα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βιοτικά στοιχεία 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(ζωντανοί οργανισμοί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δηλαδή ζώα και φυτά) και τα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αβιοτικά στοιχεία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(αέρας, νερό,</w:t>
                            </w:r>
                            <w:r w:rsidR="00703172" w:rsidRPr="007031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31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φως,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χώμα,</w:t>
                            </w:r>
                            <w:r w:rsidR="00893A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πέτρες, κούτσουρα κ.τ.λ.) που υπάρχουν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σε ένα μέρος αποτελούν ένα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οικοσύστημα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560E59" w14:textId="73809B95" w:rsidR="000E1B23" w:rsidRPr="003260CD" w:rsidRDefault="000E1B23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Οι διατροφικές σχέσεις των ζωντανών οργανισμών ενός οικοσυστήματος αναπαριστούνται </w:t>
                            </w:r>
                            <w:r w:rsidRPr="000E1B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με τροφικές αλυσίδες ή πλέγματα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Η φορά του βέλους δείχνει από ποιον τρώγεται ο συγκεκριμένος οργανισμός.</w:t>
                            </w:r>
                          </w:p>
                          <w:p w14:paraId="6933E1C1" w14:textId="2E9D16E3" w:rsidR="00E45301" w:rsidRPr="00A44B98" w:rsidRDefault="000E1B23" w:rsidP="00DA152B">
                            <w:pPr>
                              <w:spacing w:line="36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E1B23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42FF771" wp14:editId="62E7053A">
                                  <wp:extent cx="1839600" cy="1364400"/>
                                  <wp:effectExtent l="0" t="0" r="8255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600" cy="136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688D85" w14:textId="3A685238" w:rsidR="00E45301" w:rsidRDefault="00770B21" w:rsidP="00DA15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70B2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Π.χ. Σε αυτό το τροφικό πλέγμα η πέρδικα τρέφεται με ακρίδες και χορτάρι, ενώ τρώγεται από το φίδι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DD88E2" w14:textId="77777777" w:rsidR="00416327" w:rsidRPr="00416327" w:rsidRDefault="00416327" w:rsidP="008513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20"/>
                              </w:rPr>
                            </w:pPr>
                          </w:p>
                          <w:p w14:paraId="4F26F513" w14:textId="01F5B855" w:rsidR="00DA152B" w:rsidRPr="00770B21" w:rsidRDefault="00DA152B" w:rsidP="008513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Οι </w:t>
                            </w:r>
                            <w:r w:rsidRPr="008513F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ανθρώπινες ενέργειες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πολλές φορές επιβαρύνουν το περιβάλλον και το </w:t>
                            </w:r>
                            <w:r w:rsidRPr="008513F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ρυπαίνουν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όπως η δημιουργία σκουπιδιών, η λειτουργία εργοστασίων, η υπερβολική χρήση μέσων συγκοινωνίας, το αλόγιστο κόψιμο δέντρων και η πρόκληση πυρκαγιών.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A2EBA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width:492pt;height:3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" adj="428" fillcolor="white [3201]" strokecolor="#4472c4 [3204]" strokeweight="1pt">
                <v:textbox>
                  <w:txbxContent>
                    <w:p w14:paraId="0AD3C1DE" w14:textId="0DF14502" w:rsidR="003260CD" w:rsidRDefault="003260CD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Όλοι οι ζωντανοί οργανισμοί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τρέφονται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κινούνται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αναπνέουν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απεκκρίνουν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μεγαλώνουν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αναπαράγονται</w:t>
                      </w:r>
                      <w:r w:rsidR="00F94B0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και πεθαίνουν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Οι βασικές τους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ανάγκες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123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τους 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είναι η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τροφή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το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νερό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αέρας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και το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καταφύγιο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30A0A5EA" w14:textId="2BDFE69A" w:rsidR="003260CD" w:rsidRDefault="003260CD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Όλα τα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βιοτικά στοιχεία 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(ζωντανοί οργανισμοί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δηλαδή ζώα και φυτά) και τα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αβιοτικά στοιχεία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(αέρας, νερό,</w:t>
                      </w:r>
                      <w:r w:rsidR="00703172" w:rsidRPr="007031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031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φως,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χώμα,</w:t>
                      </w:r>
                      <w:r w:rsidR="00893A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πέτρες, κούτσουρα κ.τ.λ.) που υπάρχουν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σε ένα μέρος αποτελούν ένα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οικοσύστημα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9560E59" w14:textId="73809B95" w:rsidR="000E1B23" w:rsidRPr="003260CD" w:rsidRDefault="000E1B23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Οι διατροφικές σχέσεις των ζωντανών οργανισμών ενός οικοσυστήματος αναπαριστούνται </w:t>
                      </w:r>
                      <w:r w:rsidRPr="000E1B23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με τροφικές αλυσίδες ή πλέγματα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Η φορά του βέλους δείχνει από ποιον τρώγεται ο συγκεκριμένος οργανισμός.</w:t>
                      </w:r>
                    </w:p>
                    <w:p w14:paraId="6933E1C1" w14:textId="2E9D16E3" w:rsidR="00E45301" w:rsidRPr="00A44B98" w:rsidRDefault="000E1B23" w:rsidP="00DA152B">
                      <w:pPr>
                        <w:spacing w:line="36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</w:pPr>
                      <w:r w:rsidRPr="000E1B23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42FF771" wp14:editId="62E7053A">
                            <wp:extent cx="1839600" cy="1364400"/>
                            <wp:effectExtent l="0" t="0" r="8255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600" cy="136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688D85" w14:textId="3A685238" w:rsidR="00E45301" w:rsidRDefault="00770B21" w:rsidP="00DA15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70B2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Π.χ. Σε αυτό το τροφικό πλέγμα η πέρδικα τρέφεται με ακρίδες και χορτάρι, ενώ τρώγεται από το φίδι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7DD88E2" w14:textId="77777777" w:rsidR="00416327" w:rsidRPr="00416327" w:rsidRDefault="00416327" w:rsidP="008513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20"/>
                        </w:rPr>
                      </w:pPr>
                    </w:p>
                    <w:p w14:paraId="4F26F513" w14:textId="01F5B855" w:rsidR="00DA152B" w:rsidRPr="00770B21" w:rsidRDefault="00DA152B" w:rsidP="008513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Οι </w:t>
                      </w:r>
                      <w:r w:rsidRPr="008513F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ανθρώπινες ενέργειες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πολλές φορές επιβαρύνουν το περιβάλλον και το </w:t>
                      </w:r>
                      <w:r w:rsidRPr="008513F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ρυπαίνουν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όπως η δημιουργία σκουπιδιών, η λειτουργία εργοστασίων, η υπερβολική χρήση μέσων συγκοινωνίας, το αλόγιστο κόψιμο δέντρων και η πρόκληση πυρκαγιών.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FE6B8" w14:textId="7A623805" w:rsidR="00E45301" w:rsidRDefault="008513F7" w:rsidP="00E45301">
      <w:pPr>
        <w:rPr>
          <w:rFonts w:ascii="Arial" w:hAnsi="Arial" w:cs="Arial"/>
          <w:b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6D20CE36" wp14:editId="78B58C7C">
            <wp:simplePos x="0" y="0"/>
            <wp:positionH relativeFrom="margin">
              <wp:posOffset>3105150</wp:posOffset>
            </wp:positionH>
            <wp:positionV relativeFrom="paragraph">
              <wp:posOffset>5715</wp:posOffset>
            </wp:positionV>
            <wp:extent cx="3069590" cy="1819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301" w:rsidRPr="002A639B">
        <w:rPr>
          <w:rFonts w:ascii="Arial" w:hAnsi="Arial" w:cs="Arial"/>
          <w:b/>
          <w:sz w:val="24"/>
        </w:rPr>
        <w:t xml:space="preserve">Ερωτήσεις: </w:t>
      </w:r>
    </w:p>
    <w:p w14:paraId="423E91D0" w14:textId="4FE0AECA" w:rsidR="008513F7" w:rsidRPr="007010E3" w:rsidRDefault="008513F7" w:rsidP="00E10E95">
      <w:pPr>
        <w:pStyle w:val="a3"/>
        <w:numPr>
          <w:ilvl w:val="0"/>
          <w:numId w:val="1"/>
        </w:numPr>
        <w:spacing w:after="0" w:line="360" w:lineRule="auto"/>
        <w:ind w:right="-483"/>
        <w:rPr>
          <w:rFonts w:ascii="Arial" w:hAnsi="Arial" w:cs="Arial"/>
          <w:bCs/>
          <w:szCs w:val="20"/>
        </w:rPr>
      </w:pPr>
      <w:r w:rsidRPr="007010E3">
        <w:rPr>
          <w:rFonts w:ascii="Arial" w:hAnsi="Arial" w:cs="Arial"/>
          <w:bCs/>
          <w:szCs w:val="20"/>
        </w:rPr>
        <w:t>Η διπλανή εικόνα δείχνει ένα οικοσύστημα.</w:t>
      </w:r>
    </w:p>
    <w:tbl>
      <w:tblPr>
        <w:tblStyle w:val="a6"/>
        <w:tblpPr w:leftFromText="180" w:rightFromText="180" w:vertAnchor="text" w:horzAnchor="margin" w:tblpXSpec="center" w:tblpY="2081"/>
        <w:tblW w:w="0" w:type="auto"/>
        <w:tblLook w:val="04A0" w:firstRow="1" w:lastRow="0" w:firstColumn="1" w:lastColumn="0" w:noHBand="0" w:noVBand="1"/>
      </w:tblPr>
      <w:tblGrid>
        <w:gridCol w:w="4259"/>
        <w:gridCol w:w="4259"/>
      </w:tblGrid>
      <w:tr w:rsidR="00416327" w:rsidRPr="00E10E95" w14:paraId="36433462" w14:textId="77777777" w:rsidTr="00416327">
        <w:trPr>
          <w:trHeight w:val="278"/>
        </w:trPr>
        <w:tc>
          <w:tcPr>
            <w:tcW w:w="4259" w:type="dxa"/>
          </w:tcPr>
          <w:p w14:paraId="3C6C304E" w14:textId="77777777" w:rsidR="00416327" w:rsidRPr="00E10E95" w:rsidRDefault="00416327" w:rsidP="00416327">
            <w:pPr>
              <w:spacing w:after="0"/>
              <w:jc w:val="center"/>
              <w:rPr>
                <w:rFonts w:ascii="Arial" w:hAnsi="Arial" w:cs="Arial"/>
              </w:rPr>
            </w:pPr>
            <w:r w:rsidRPr="00E10E95">
              <w:rPr>
                <w:rFonts w:ascii="Arial" w:hAnsi="Arial" w:cs="Arial"/>
                <w:b/>
              </w:rPr>
              <w:t>Βιοτικά στοιχεία</w:t>
            </w:r>
          </w:p>
        </w:tc>
        <w:tc>
          <w:tcPr>
            <w:tcW w:w="4259" w:type="dxa"/>
          </w:tcPr>
          <w:p w14:paraId="1D85EF8A" w14:textId="77777777" w:rsidR="00416327" w:rsidRPr="00E10E95" w:rsidRDefault="00416327" w:rsidP="00416327">
            <w:pPr>
              <w:spacing w:after="0"/>
              <w:jc w:val="center"/>
              <w:rPr>
                <w:rFonts w:ascii="Arial" w:hAnsi="Arial" w:cs="Arial"/>
              </w:rPr>
            </w:pPr>
            <w:r w:rsidRPr="00E10E95">
              <w:rPr>
                <w:rFonts w:ascii="Arial" w:hAnsi="Arial" w:cs="Arial"/>
                <w:b/>
              </w:rPr>
              <w:t>Αβιοτικά στοιχεία</w:t>
            </w:r>
          </w:p>
        </w:tc>
      </w:tr>
      <w:tr w:rsidR="00416327" w:rsidRPr="00E10E95" w14:paraId="0946320B" w14:textId="77777777" w:rsidTr="00416327">
        <w:trPr>
          <w:trHeight w:val="556"/>
        </w:trPr>
        <w:tc>
          <w:tcPr>
            <w:tcW w:w="4259" w:type="dxa"/>
          </w:tcPr>
          <w:p w14:paraId="4B3D76BB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</w:tcPr>
          <w:p w14:paraId="1000C9B1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</w:tr>
      <w:tr w:rsidR="00416327" w:rsidRPr="00E10E95" w14:paraId="46EFAB04" w14:textId="77777777" w:rsidTr="00416327">
        <w:trPr>
          <w:trHeight w:val="556"/>
        </w:trPr>
        <w:tc>
          <w:tcPr>
            <w:tcW w:w="4259" w:type="dxa"/>
          </w:tcPr>
          <w:p w14:paraId="64FA7FF3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</w:tcPr>
          <w:p w14:paraId="790B70B4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</w:tr>
    </w:tbl>
    <w:p w14:paraId="409BC110" w14:textId="67DB773E" w:rsidR="008513F7" w:rsidRPr="007010E3" w:rsidRDefault="008513F7" w:rsidP="00E10E95">
      <w:pPr>
        <w:pStyle w:val="a3"/>
        <w:spacing w:after="0" w:line="360" w:lineRule="auto"/>
        <w:ind w:left="360" w:right="-483"/>
        <w:rPr>
          <w:rFonts w:ascii="Arial" w:hAnsi="Arial" w:cs="Arial"/>
          <w:bCs/>
          <w:szCs w:val="20"/>
        </w:rPr>
      </w:pPr>
      <w:r w:rsidRPr="007010E3">
        <w:rPr>
          <w:rFonts w:ascii="Arial" w:hAnsi="Arial" w:cs="Arial"/>
          <w:bCs/>
          <w:szCs w:val="20"/>
        </w:rPr>
        <w:t>Γράψ</w:t>
      </w:r>
      <w:r w:rsidR="007010E3">
        <w:rPr>
          <w:rFonts w:ascii="Arial" w:hAnsi="Arial" w:cs="Arial"/>
          <w:bCs/>
          <w:szCs w:val="20"/>
        </w:rPr>
        <w:t>τ</w:t>
      </w:r>
      <w:r w:rsidRPr="007010E3">
        <w:rPr>
          <w:rFonts w:ascii="Arial" w:hAnsi="Arial" w:cs="Arial"/>
          <w:bCs/>
          <w:szCs w:val="20"/>
        </w:rPr>
        <w:t xml:space="preserve">ε </w:t>
      </w:r>
      <w:r w:rsidR="00CF5194" w:rsidRPr="007010E3">
        <w:rPr>
          <w:rFonts w:ascii="Arial" w:hAnsi="Arial" w:cs="Arial"/>
          <w:bCs/>
          <w:szCs w:val="20"/>
        </w:rPr>
        <w:t xml:space="preserve">στον πιο κάτω  πίνακα </w:t>
      </w:r>
      <w:r w:rsidRPr="007010E3">
        <w:rPr>
          <w:rFonts w:ascii="Arial" w:hAnsi="Arial" w:cs="Arial"/>
          <w:bCs/>
          <w:szCs w:val="20"/>
        </w:rPr>
        <w:t>δύο βιοτικά και δύο αβιοτικά στοιχεία του οικοσυστήματος</w:t>
      </w:r>
      <w:r w:rsidR="00CF5194" w:rsidRPr="007010E3">
        <w:rPr>
          <w:rFonts w:ascii="Arial" w:hAnsi="Arial" w:cs="Arial"/>
          <w:bCs/>
          <w:szCs w:val="20"/>
        </w:rPr>
        <w:t>.</w:t>
      </w:r>
      <w:r w:rsidRPr="007010E3">
        <w:rPr>
          <w:rFonts w:ascii="Arial" w:hAnsi="Arial" w:cs="Arial"/>
          <w:bCs/>
          <w:szCs w:val="20"/>
        </w:rPr>
        <w:t xml:space="preserve"> </w:t>
      </w:r>
    </w:p>
    <w:p w14:paraId="324A62CC" w14:textId="2B55AEC7" w:rsidR="008513F7" w:rsidRPr="00E10E95" w:rsidRDefault="008513F7" w:rsidP="00CF5194">
      <w:pPr>
        <w:pStyle w:val="a3"/>
        <w:spacing w:line="360" w:lineRule="auto"/>
        <w:ind w:left="360" w:right="-483"/>
        <w:jc w:val="both"/>
        <w:rPr>
          <w:rFonts w:ascii="Arial" w:hAnsi="Arial" w:cs="Arial"/>
          <w:b/>
        </w:rPr>
      </w:pPr>
      <w:r w:rsidRPr="00E10E95">
        <w:rPr>
          <w:rFonts w:ascii="Arial" w:hAnsi="Arial" w:cs="Arial"/>
          <w:b/>
        </w:rPr>
        <w:t xml:space="preserve">                  </w:t>
      </w:r>
    </w:p>
    <w:p w14:paraId="222307C2" w14:textId="7EBE42D6" w:rsidR="008513F7" w:rsidRPr="00E10E95" w:rsidRDefault="008513F7" w:rsidP="00E45301">
      <w:pPr>
        <w:rPr>
          <w:rFonts w:ascii="Arial" w:hAnsi="Arial" w:cs="Arial"/>
          <w:b/>
          <w:sz w:val="24"/>
        </w:rPr>
      </w:pPr>
    </w:p>
    <w:p w14:paraId="3F11540F" w14:textId="11FC621C" w:rsidR="008513F7" w:rsidRPr="00E10E95" w:rsidRDefault="008513F7" w:rsidP="008513F7">
      <w:pPr>
        <w:jc w:val="center"/>
        <w:rPr>
          <w:rFonts w:ascii="Arial" w:hAnsi="Arial" w:cs="Arial"/>
          <w:b/>
          <w:sz w:val="24"/>
        </w:rPr>
      </w:pPr>
    </w:p>
    <w:p w14:paraId="262B911D" w14:textId="77777777" w:rsidR="008513F7" w:rsidRPr="00E10E95" w:rsidRDefault="008513F7" w:rsidP="00E45301">
      <w:pPr>
        <w:rPr>
          <w:rFonts w:ascii="Arial" w:hAnsi="Arial" w:cs="Arial"/>
          <w:b/>
          <w:sz w:val="24"/>
        </w:rPr>
      </w:pPr>
    </w:p>
    <w:p w14:paraId="66EADD42" w14:textId="77777777" w:rsidR="008513F7" w:rsidRPr="00E10E95" w:rsidRDefault="008513F7" w:rsidP="008513F7">
      <w:pPr>
        <w:spacing w:line="360" w:lineRule="auto"/>
        <w:ind w:left="284" w:right="-483" w:hanging="568"/>
        <w:jc w:val="both"/>
        <w:rPr>
          <w:rFonts w:ascii="Arial" w:hAnsi="Arial" w:cs="Arial"/>
          <w:b/>
        </w:rPr>
      </w:pPr>
    </w:p>
    <w:p w14:paraId="44F9DD7F" w14:textId="3C228A40" w:rsidR="005855B6" w:rsidRPr="00416327" w:rsidRDefault="005855B6" w:rsidP="005855B6">
      <w:pPr>
        <w:pStyle w:val="a3"/>
        <w:numPr>
          <w:ilvl w:val="0"/>
          <w:numId w:val="1"/>
        </w:numPr>
        <w:ind w:right="107"/>
        <w:jc w:val="both"/>
        <w:rPr>
          <w:rFonts w:ascii="Arial" w:hAnsi="Arial" w:cs="Arial"/>
          <w:bCs/>
          <w:szCs w:val="20"/>
        </w:rPr>
      </w:pPr>
      <w:r w:rsidRPr="00416327">
        <w:rPr>
          <w:rFonts w:ascii="Arial" w:hAnsi="Arial" w:cs="Arial"/>
          <w:bCs/>
          <w:szCs w:val="20"/>
        </w:rPr>
        <w:lastRenderedPageBreak/>
        <w:t xml:space="preserve">Ο πιο κάτω πίνακας δείχνει </w:t>
      </w:r>
      <w:r w:rsidR="00416327">
        <w:rPr>
          <w:rFonts w:ascii="Arial" w:hAnsi="Arial" w:cs="Arial"/>
          <w:bCs/>
          <w:szCs w:val="20"/>
        </w:rPr>
        <w:t>πώς τρέφονται</w:t>
      </w:r>
      <w:r w:rsidRPr="00416327">
        <w:rPr>
          <w:rFonts w:ascii="Arial" w:hAnsi="Arial" w:cs="Arial"/>
          <w:bCs/>
          <w:szCs w:val="20"/>
        </w:rPr>
        <w:t xml:space="preserve"> μερικοί ζωντανοί οργανισμοί στο οικοσύστημά τους.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5579"/>
      </w:tblGrid>
      <w:tr w:rsidR="005855B6" w:rsidRPr="005855B6" w14:paraId="31840648" w14:textId="77777777" w:rsidTr="00416327">
        <w:trPr>
          <w:jc w:val="center"/>
        </w:trPr>
        <w:tc>
          <w:tcPr>
            <w:tcW w:w="2801" w:type="dxa"/>
          </w:tcPr>
          <w:p w14:paraId="40B33ADD" w14:textId="77777777" w:rsidR="005855B6" w:rsidRPr="005855B6" w:rsidRDefault="005855B6" w:rsidP="005855B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5B6">
              <w:rPr>
                <w:rFonts w:ascii="Arial" w:hAnsi="Arial" w:cs="Arial"/>
                <w:b/>
                <w:sz w:val="20"/>
                <w:szCs w:val="20"/>
              </w:rPr>
              <w:t>Οργανισμός</w:t>
            </w:r>
          </w:p>
        </w:tc>
        <w:tc>
          <w:tcPr>
            <w:tcW w:w="5579" w:type="dxa"/>
          </w:tcPr>
          <w:p w14:paraId="36E60614" w14:textId="4ED38B92" w:rsidR="005855B6" w:rsidRPr="005855B6" w:rsidRDefault="00416327" w:rsidP="0041632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Πηγές τροφής</w:t>
            </w:r>
          </w:p>
        </w:tc>
      </w:tr>
      <w:tr w:rsidR="005855B6" w:rsidRPr="005855B6" w14:paraId="6E4804E5" w14:textId="77777777" w:rsidTr="00416327">
        <w:trPr>
          <w:jc w:val="center"/>
        </w:trPr>
        <w:tc>
          <w:tcPr>
            <w:tcW w:w="2801" w:type="dxa"/>
          </w:tcPr>
          <w:p w14:paraId="30F1C9E7" w14:textId="436EA2C3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Φίδι</w:t>
            </w:r>
          </w:p>
        </w:tc>
        <w:tc>
          <w:tcPr>
            <w:tcW w:w="5579" w:type="dxa"/>
          </w:tcPr>
          <w:p w14:paraId="46DB8347" w14:textId="3BF3DB3C" w:rsidR="005855B6" w:rsidRPr="005855B6" w:rsidRDefault="00DB7EC3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EC3">
              <w:rPr>
                <w:rFonts w:ascii="Arial" w:hAnsi="Arial" w:cs="Arial"/>
                <w:sz w:val="20"/>
                <w:szCs w:val="20"/>
              </w:rPr>
              <w:t>Έντομα, σαλιγκάρια, αράχνες, γαιοσκώληκες, σαύρες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B7EC3">
              <w:rPr>
                <w:rFonts w:ascii="Arial" w:hAnsi="Arial" w:cs="Arial"/>
                <w:sz w:val="20"/>
                <w:szCs w:val="20"/>
              </w:rPr>
              <w:t xml:space="preserve"> μ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>ικρά θηλαστικά, πουλιά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C3">
              <w:rPr>
                <w:rFonts w:ascii="Arial" w:hAnsi="Arial" w:cs="Arial"/>
                <w:sz w:val="20"/>
                <w:szCs w:val="20"/>
              </w:rPr>
              <w:t xml:space="preserve">ποντικοί 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>και βατράχια</w:t>
            </w:r>
            <w:r w:rsidRPr="00DB7E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55B6" w:rsidRPr="005855B6" w14:paraId="32A0682F" w14:textId="77777777" w:rsidTr="00416327">
        <w:trPr>
          <w:jc w:val="center"/>
        </w:trPr>
        <w:tc>
          <w:tcPr>
            <w:tcW w:w="2801" w:type="dxa"/>
          </w:tcPr>
          <w:p w14:paraId="5BF0B7AE" w14:textId="598E4EB7" w:rsidR="005855B6" w:rsidRPr="005855B6" w:rsidRDefault="00DB7EC3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Σκαθάρι</w:t>
            </w:r>
          </w:p>
        </w:tc>
        <w:tc>
          <w:tcPr>
            <w:tcW w:w="5579" w:type="dxa"/>
          </w:tcPr>
          <w:p w14:paraId="3CC37D08" w14:textId="52C334B7" w:rsidR="005855B6" w:rsidRPr="005855B6" w:rsidRDefault="005855B6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Φύλλα</w:t>
            </w:r>
            <w:r>
              <w:rPr>
                <w:rFonts w:ascii="Arial" w:hAnsi="Arial" w:cs="Arial"/>
                <w:sz w:val="20"/>
                <w:szCs w:val="20"/>
              </w:rPr>
              <w:t>, σπόρο</w:t>
            </w:r>
            <w:r w:rsidR="00DB7EC3">
              <w:rPr>
                <w:rFonts w:ascii="Arial" w:hAnsi="Arial" w:cs="Arial"/>
                <w:sz w:val="20"/>
                <w:szCs w:val="20"/>
              </w:rPr>
              <w:t>ι</w:t>
            </w:r>
            <w:r>
              <w:rPr>
                <w:rFonts w:ascii="Arial" w:hAnsi="Arial" w:cs="Arial"/>
                <w:sz w:val="20"/>
                <w:szCs w:val="20"/>
              </w:rPr>
              <w:t xml:space="preserve">, άνθη, καρποί, σκουλήκια, </w:t>
            </w:r>
            <w:r w:rsidR="00DB7EC3">
              <w:rPr>
                <w:rFonts w:ascii="Arial" w:hAnsi="Arial" w:cs="Arial"/>
                <w:sz w:val="20"/>
                <w:szCs w:val="20"/>
              </w:rPr>
              <w:t xml:space="preserve">άλλα </w:t>
            </w:r>
            <w:r>
              <w:rPr>
                <w:rFonts w:ascii="Arial" w:hAnsi="Arial" w:cs="Arial"/>
                <w:sz w:val="20"/>
                <w:szCs w:val="20"/>
              </w:rPr>
              <w:t>έντομα</w:t>
            </w:r>
          </w:p>
        </w:tc>
      </w:tr>
      <w:tr w:rsidR="005855B6" w:rsidRPr="005855B6" w14:paraId="57B8DBF1" w14:textId="77777777" w:rsidTr="00416327">
        <w:trPr>
          <w:jc w:val="center"/>
        </w:trPr>
        <w:tc>
          <w:tcPr>
            <w:tcW w:w="2801" w:type="dxa"/>
          </w:tcPr>
          <w:p w14:paraId="545C02D8" w14:textId="60AE7364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Σκαντζόχοιρος</w:t>
            </w:r>
          </w:p>
        </w:tc>
        <w:tc>
          <w:tcPr>
            <w:tcW w:w="5579" w:type="dxa"/>
          </w:tcPr>
          <w:p w14:paraId="68E5ECC3" w14:textId="20CB7E4E" w:rsidR="005855B6" w:rsidRPr="005855B6" w:rsidRDefault="00DB7EC3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EC3">
              <w:rPr>
                <w:rFonts w:ascii="Arial" w:hAnsi="Arial" w:cs="Arial"/>
                <w:sz w:val="20"/>
                <w:szCs w:val="20"/>
              </w:rPr>
              <w:t>Έντομα, σκουλήκια, φίδια, βατράχια, ποντίκια</w:t>
            </w:r>
          </w:p>
        </w:tc>
      </w:tr>
      <w:tr w:rsidR="005855B6" w:rsidRPr="005855B6" w14:paraId="376EA8E4" w14:textId="77777777" w:rsidTr="00416327">
        <w:trPr>
          <w:jc w:val="center"/>
        </w:trPr>
        <w:tc>
          <w:tcPr>
            <w:tcW w:w="2801" w:type="dxa"/>
          </w:tcPr>
          <w:p w14:paraId="69DA83FD" w14:textId="77777777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Βατράχια</w:t>
            </w:r>
          </w:p>
        </w:tc>
        <w:tc>
          <w:tcPr>
            <w:tcW w:w="5579" w:type="dxa"/>
          </w:tcPr>
          <w:p w14:paraId="7F068023" w14:textId="77777777" w:rsidR="005855B6" w:rsidRPr="005855B6" w:rsidRDefault="005855B6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Έντομα</w:t>
            </w:r>
          </w:p>
        </w:tc>
      </w:tr>
    </w:tbl>
    <w:p w14:paraId="75A334C6" w14:textId="77777777" w:rsidR="00DB7EC3" w:rsidRDefault="00DB7EC3" w:rsidP="005855B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51F524" w14:textId="29702DCC" w:rsidR="005855B6" w:rsidRPr="00416327" w:rsidRDefault="005855B6" w:rsidP="005855B6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416327">
        <w:rPr>
          <w:rFonts w:ascii="Arial" w:hAnsi="Arial" w:cs="Arial"/>
          <w:bCs/>
          <w:szCs w:val="20"/>
        </w:rPr>
        <w:t>Χρησιμοπο</w:t>
      </w:r>
      <w:r w:rsidR="00416327" w:rsidRPr="00416327">
        <w:rPr>
          <w:rFonts w:ascii="Arial" w:hAnsi="Arial" w:cs="Arial"/>
          <w:bCs/>
          <w:szCs w:val="20"/>
        </w:rPr>
        <w:t>ιή</w:t>
      </w:r>
      <w:r w:rsidRPr="00416327">
        <w:rPr>
          <w:rFonts w:ascii="Arial" w:hAnsi="Arial" w:cs="Arial"/>
          <w:bCs/>
          <w:szCs w:val="20"/>
        </w:rPr>
        <w:t>σ</w:t>
      </w:r>
      <w:r w:rsidR="00416327" w:rsidRPr="00416327">
        <w:rPr>
          <w:rFonts w:ascii="Arial" w:hAnsi="Arial" w:cs="Arial"/>
          <w:bCs/>
          <w:szCs w:val="20"/>
        </w:rPr>
        <w:t>τ</w:t>
      </w:r>
      <w:r w:rsidRPr="00416327">
        <w:rPr>
          <w:rFonts w:ascii="Arial" w:hAnsi="Arial" w:cs="Arial"/>
          <w:bCs/>
          <w:szCs w:val="20"/>
        </w:rPr>
        <w:t>ε τις πληροφορίες του πίνακα, για να συμπληρώσε</w:t>
      </w:r>
      <w:r w:rsidR="00416327" w:rsidRPr="00416327">
        <w:rPr>
          <w:rFonts w:ascii="Arial" w:hAnsi="Arial" w:cs="Arial"/>
          <w:bCs/>
          <w:szCs w:val="20"/>
        </w:rPr>
        <w:t>τε</w:t>
      </w:r>
      <w:r w:rsidRPr="00416327">
        <w:rPr>
          <w:rFonts w:ascii="Arial" w:hAnsi="Arial" w:cs="Arial"/>
          <w:bCs/>
          <w:szCs w:val="20"/>
        </w:rPr>
        <w:t xml:space="preserve"> την πιο κάτω αλυσίδα τροφής:</w:t>
      </w:r>
    </w:p>
    <w:p w14:paraId="02363668" w14:textId="77777777" w:rsidR="005855B6" w:rsidRPr="005855B6" w:rsidRDefault="005855B6" w:rsidP="005855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1DC77" wp14:editId="32361B5A">
                <wp:simplePos x="0" y="0"/>
                <wp:positionH relativeFrom="column">
                  <wp:posOffset>257175</wp:posOffset>
                </wp:positionH>
                <wp:positionV relativeFrom="paragraph">
                  <wp:posOffset>43180</wp:posOffset>
                </wp:positionV>
                <wp:extent cx="781050" cy="323850"/>
                <wp:effectExtent l="0" t="0" r="19050" b="190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5019A" w14:textId="6F937E15" w:rsidR="005855B6" w:rsidRPr="000123EF" w:rsidRDefault="00DB7EC3" w:rsidP="005855B6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</w:pPr>
                            <w:r w:rsidRPr="000123EF"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  <w:t>Φύλλα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1DC77" id="Rectangle 78" o:spid="_x0000_s1027" style="position:absolute;left:0;text-align:left;margin-left:20.25pt;margin-top:3.4pt;width:6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" filled="f" strokecolor="#1f3763 [1604]" strokeweight="1pt">
                <v:path arrowok="t"/>
                <v:textbox>
                  <w:txbxContent>
                    <w:p w14:paraId="06E5019A" w14:textId="6F937E15" w:rsidR="005855B6" w:rsidRPr="000123EF" w:rsidRDefault="00DB7EC3" w:rsidP="005855B6">
                      <w:pPr>
                        <w:jc w:val="center"/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</w:pPr>
                      <w:r w:rsidRPr="000123EF"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  <w:t>Φύλλα</w:t>
                      </w: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16084" wp14:editId="60C41B0B">
                <wp:simplePos x="0" y="0"/>
                <wp:positionH relativeFrom="column">
                  <wp:posOffset>1038225</wp:posOffset>
                </wp:positionH>
                <wp:positionV relativeFrom="paragraph">
                  <wp:posOffset>214630</wp:posOffset>
                </wp:positionV>
                <wp:extent cx="323850" cy="0"/>
                <wp:effectExtent l="0" t="133350" r="0" b="13335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22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7" o:spid="_x0000_s1026" type="#_x0000_t32" style="position:absolute;margin-left:81.75pt;margin-top:16.9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BEAC6" wp14:editId="5E4E5C8C">
                <wp:simplePos x="0" y="0"/>
                <wp:positionH relativeFrom="column">
                  <wp:posOffset>1362075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09EA" w14:textId="25116450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EAC6" id="Rectangle 98" o:spid="_x0000_s1028" style="position:absolute;left:0;text-align:left;margin-left:107.25pt;margin-top:4.15pt;width:6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" filled="f" strokecolor="#1f3763 [1604]" strokeweight="1pt">
                <v:path arrowok="t"/>
                <v:textbox>
                  <w:txbxContent>
                    <w:p w14:paraId="035909EA" w14:textId="25116450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C24F9" wp14:editId="7F4141BE">
                <wp:simplePos x="0" y="0"/>
                <wp:positionH relativeFrom="column">
                  <wp:posOffset>2133600</wp:posOffset>
                </wp:positionH>
                <wp:positionV relativeFrom="paragraph">
                  <wp:posOffset>205105</wp:posOffset>
                </wp:positionV>
                <wp:extent cx="323850" cy="0"/>
                <wp:effectExtent l="0" t="133350" r="0" b="1333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8CDE" id="Straight Arrow Connector 5" o:spid="_x0000_s1026" type="#_x0000_t32" style="position:absolute;margin-left:168pt;margin-top:16.15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121D2" wp14:editId="058422E4">
                <wp:simplePos x="0" y="0"/>
                <wp:positionH relativeFrom="column">
                  <wp:posOffset>2457450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13AB9" w14:textId="77777777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21D2" id="Rectangle 6" o:spid="_x0000_s1029" style="position:absolute;left:0;text-align:left;margin-left:193.5pt;margin-top:4.15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" filled="f" strokecolor="#1f3763 [1604]" strokeweight="1pt">
                <v:path arrowok="t"/>
                <v:textbox>
                  <w:txbxContent>
                    <w:p w14:paraId="24D13AB9" w14:textId="77777777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776AA" wp14:editId="393B4AE3">
                <wp:simplePos x="0" y="0"/>
                <wp:positionH relativeFrom="column">
                  <wp:posOffset>3276600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133350" r="0" b="1333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5906" id="Straight Arrow Connector 8" o:spid="_x0000_s1026" type="#_x0000_t32" style="position:absolute;margin-left:258pt;margin-top:15.4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A8F3E" wp14:editId="32B4B9F0">
                <wp:simplePos x="0" y="0"/>
                <wp:positionH relativeFrom="column">
                  <wp:posOffset>3581400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BF381" w14:textId="3619E1ED" w:rsidR="005855B6" w:rsidRPr="000123EF" w:rsidRDefault="00DB7EC3" w:rsidP="005855B6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</w:pPr>
                            <w:r w:rsidRPr="000123EF"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  <w:t>φίδι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8F3E" id="Rectangle 7" o:spid="_x0000_s1030" style="position:absolute;left:0;text-align:left;margin-left:282pt;margin-top:4.15pt;width:60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" filled="f" strokecolor="#1f3763 [1604]" strokeweight="1pt">
                <v:path arrowok="t"/>
                <v:textbox>
                  <w:txbxContent>
                    <w:p w14:paraId="218BF381" w14:textId="3619E1ED" w:rsidR="005855B6" w:rsidRPr="000123EF" w:rsidRDefault="00DB7EC3" w:rsidP="005855B6">
                      <w:pPr>
                        <w:jc w:val="center"/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</w:pPr>
                      <w:r w:rsidRPr="000123EF"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  <w:t>φίδι</w:t>
                      </w: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E728D" wp14:editId="5A4DED00">
                <wp:simplePos x="0" y="0"/>
                <wp:positionH relativeFrom="column">
                  <wp:posOffset>4352925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133350" r="0" b="133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B597" id="Straight Arrow Connector 9" o:spid="_x0000_s1026" type="#_x0000_t32" style="position:absolute;margin-left:342.75pt;margin-top:15.4pt;width:2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8DA31" wp14:editId="7A89F768">
                <wp:simplePos x="0" y="0"/>
                <wp:positionH relativeFrom="column">
                  <wp:posOffset>4676775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37BA8" w14:textId="77777777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8DA31" id="Rectangle 18" o:spid="_x0000_s1031" style="position:absolute;left:0;text-align:left;margin-left:368.25pt;margin-top:4.15pt;width:60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" filled="f" strokecolor="#1f3763 [1604]" strokeweight="1pt">
                <v:path arrowok="t"/>
                <v:textbox>
                  <w:txbxContent>
                    <w:p w14:paraId="2ED37BA8" w14:textId="77777777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7B9E30" w14:textId="77777777" w:rsidR="006B566F" w:rsidRPr="005855B6" w:rsidRDefault="006B566F" w:rsidP="000123EF">
      <w:pPr>
        <w:spacing w:line="360" w:lineRule="auto"/>
        <w:ind w:right="-483"/>
        <w:jc w:val="both"/>
        <w:rPr>
          <w:rFonts w:ascii="Arial" w:hAnsi="Arial" w:cs="Arial"/>
          <w:b/>
          <w:sz w:val="20"/>
          <w:szCs w:val="20"/>
        </w:rPr>
      </w:pPr>
    </w:p>
    <w:p w14:paraId="196D9A0D" w14:textId="31D34AB5" w:rsidR="009E3B94" w:rsidRPr="000123EF" w:rsidRDefault="006E3945" w:rsidP="000123EF">
      <w:pPr>
        <w:spacing w:line="360" w:lineRule="auto"/>
        <w:ind w:right="-483"/>
        <w:jc w:val="both"/>
        <w:rPr>
          <w:rFonts w:ascii="Arial" w:hAnsi="Arial" w:cs="Arial"/>
          <w:bCs/>
        </w:rPr>
      </w:pPr>
      <w:r w:rsidRPr="000123EF">
        <w:rPr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41582D0A" wp14:editId="19E54BE4">
            <wp:simplePos x="0" y="0"/>
            <wp:positionH relativeFrom="column">
              <wp:posOffset>1895475</wp:posOffset>
            </wp:positionH>
            <wp:positionV relativeFrom="paragraph">
              <wp:posOffset>386080</wp:posOffset>
            </wp:positionV>
            <wp:extent cx="2219325" cy="3228975"/>
            <wp:effectExtent l="0" t="0" r="9525" b="9525"/>
            <wp:wrapTopAndBottom/>
            <wp:docPr id="12" name="Picture 12" descr="trofiko pleg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fiko plegm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3EF">
        <w:rPr>
          <w:rFonts w:ascii="Arial" w:hAnsi="Arial" w:cs="Arial"/>
          <w:b/>
          <w:bCs/>
        </w:rPr>
        <w:t xml:space="preserve">3. </w:t>
      </w:r>
      <w:r w:rsidR="000123EF">
        <w:rPr>
          <w:rFonts w:ascii="Arial" w:hAnsi="Arial" w:cs="Arial"/>
          <w:bCs/>
        </w:rPr>
        <w:t>Π</w:t>
      </w:r>
      <w:r w:rsidR="000123EF" w:rsidRPr="000123EF">
        <w:rPr>
          <w:rFonts w:ascii="Arial" w:hAnsi="Arial" w:cs="Arial"/>
          <w:bCs/>
        </w:rPr>
        <w:t xml:space="preserve">οια ζώα τρέφονται με βατράχια </w:t>
      </w:r>
      <w:r w:rsidR="000123EF">
        <w:rPr>
          <w:rFonts w:ascii="Arial" w:hAnsi="Arial" w:cs="Arial"/>
          <w:bCs/>
        </w:rPr>
        <w:t>σ</w:t>
      </w:r>
      <w:r w:rsidR="009E3B94" w:rsidRPr="000123EF">
        <w:rPr>
          <w:rFonts w:ascii="Arial" w:hAnsi="Arial" w:cs="Arial"/>
          <w:bCs/>
        </w:rPr>
        <w:t>το πιο κάτω τροφικό πλέγμα;</w:t>
      </w:r>
    </w:p>
    <w:p w14:paraId="1CBBB37A" w14:textId="286E1471" w:rsidR="009E3B94" w:rsidRPr="00E10E95" w:rsidRDefault="009E3B94" w:rsidP="009E3B94">
      <w:pPr>
        <w:ind w:left="142" w:right="-483" w:hanging="284"/>
        <w:jc w:val="both"/>
        <w:rPr>
          <w:rFonts w:ascii="Arial" w:hAnsi="Arial" w:cs="Arial"/>
          <w:b/>
        </w:r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1953"/>
        <w:gridCol w:w="2406"/>
      </w:tblGrid>
      <w:tr w:rsidR="00E10E95" w:rsidRPr="00E10E95" w14:paraId="06C79AFA" w14:textId="77777777" w:rsidTr="00E10E95">
        <w:tc>
          <w:tcPr>
            <w:tcW w:w="2693" w:type="dxa"/>
          </w:tcPr>
          <w:p w14:paraId="441F5CE0" w14:textId="32BE5DE6" w:rsidR="006E3945" w:rsidRPr="00E10E95" w:rsidRDefault="006E394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Α.</w:t>
            </w:r>
            <w:r w:rsidRPr="00E10E95">
              <w:rPr>
                <w:rFonts w:ascii="Arial" w:hAnsi="Arial" w:cs="Arial"/>
                <w:bCs/>
                <w:sz w:val="20"/>
                <w:szCs w:val="20"/>
              </w:rPr>
              <w:t xml:space="preserve"> ακρίδες και αλεπούδες</w:t>
            </w:r>
          </w:p>
        </w:tc>
        <w:tc>
          <w:tcPr>
            <w:tcW w:w="2552" w:type="dxa"/>
          </w:tcPr>
          <w:p w14:paraId="023AC41D" w14:textId="3BD28829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Β.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φίδια και κουκουβάγιες</w:t>
            </w:r>
          </w:p>
        </w:tc>
        <w:tc>
          <w:tcPr>
            <w:tcW w:w="1953" w:type="dxa"/>
          </w:tcPr>
          <w:p w14:paraId="23822BA2" w14:textId="5B2D993D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Γ.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ακρίδες και φυτά</w:t>
            </w:r>
          </w:p>
        </w:tc>
        <w:tc>
          <w:tcPr>
            <w:tcW w:w="2406" w:type="dxa"/>
          </w:tcPr>
          <w:p w14:paraId="53D0A7F1" w14:textId="36A92991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Δ.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Μόνο οι κουκουβάγιες</w:t>
            </w:r>
          </w:p>
        </w:tc>
      </w:tr>
    </w:tbl>
    <w:p w14:paraId="2212FE95" w14:textId="77777777" w:rsidR="006E3945" w:rsidRDefault="006E3945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6542DF04" w14:textId="77777777" w:rsidR="00AF0802" w:rsidRPr="00E10E95" w:rsidRDefault="00AF0802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3DA8441E" w14:textId="2E27EAB7" w:rsidR="009E3B94" w:rsidRPr="00AF0802" w:rsidRDefault="00AF0802" w:rsidP="00AF0802">
      <w:pPr>
        <w:ind w:right="10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4.  </w:t>
      </w:r>
      <w:r w:rsidR="00A95C30" w:rsidRPr="00AF0802">
        <w:rPr>
          <w:rFonts w:ascii="Arial" w:hAnsi="Arial" w:cs="Arial"/>
          <w:bCs/>
        </w:rPr>
        <w:t>Ποιες από τις πιο κάτω δραστηριότητες  του ανθρώπου επηρεάζουν θετικά</w:t>
      </w:r>
      <w:r w:rsidRPr="00AF0802">
        <w:rPr>
          <w:rFonts w:ascii="Arial" w:hAnsi="Arial" w:cs="Arial"/>
          <w:bCs/>
        </w:rPr>
        <w:t xml:space="preserve"> το φυσικό περιβάλλον</w:t>
      </w:r>
      <w:r w:rsidR="00A95C30" w:rsidRPr="00AF0802">
        <w:rPr>
          <w:rFonts w:ascii="Arial" w:hAnsi="Arial" w:cs="Arial"/>
          <w:bCs/>
        </w:rPr>
        <w:t xml:space="preserve"> και ποιες</w:t>
      </w:r>
      <w:r>
        <w:rPr>
          <w:rFonts w:ascii="Arial" w:hAnsi="Arial" w:cs="Arial"/>
          <w:bCs/>
        </w:rPr>
        <w:t xml:space="preserve"> το επηρεάζουν</w:t>
      </w:r>
      <w:r w:rsidR="00A95C30" w:rsidRPr="00AF0802">
        <w:rPr>
          <w:rFonts w:ascii="Arial" w:hAnsi="Arial" w:cs="Arial"/>
          <w:bCs/>
        </w:rPr>
        <w:t xml:space="preserve"> αρνητικά; </w:t>
      </w:r>
      <w:proofErr w:type="spellStart"/>
      <w:r>
        <w:rPr>
          <w:rFonts w:ascii="Arial" w:hAnsi="Arial" w:cs="Arial"/>
          <w:bCs/>
        </w:rPr>
        <w:t>Σκιάστε</w:t>
      </w:r>
      <w:proofErr w:type="spellEnd"/>
      <w:r w:rsidR="00A95C30" w:rsidRPr="00AF0802">
        <w:rPr>
          <w:rFonts w:ascii="Arial" w:hAnsi="Arial" w:cs="Arial"/>
          <w:bCs/>
        </w:rPr>
        <w:t xml:space="preserve"> έναν</w:t>
      </w:r>
      <w:r w:rsidR="00F425A3" w:rsidRPr="00AF0802">
        <w:rPr>
          <w:rFonts w:ascii="Arial" w:hAnsi="Arial" w:cs="Arial"/>
          <w:bCs/>
        </w:rPr>
        <w:t xml:space="preserve"> από τους δύο</w:t>
      </w:r>
      <w:r w:rsidR="00A95C30" w:rsidRPr="00AF0802">
        <w:rPr>
          <w:rFonts w:ascii="Arial" w:hAnsi="Arial" w:cs="Arial"/>
          <w:bCs/>
        </w:rPr>
        <w:t xml:space="preserve"> κύκλο</w:t>
      </w:r>
      <w:r w:rsidR="00F425A3" w:rsidRPr="00AF0802">
        <w:rPr>
          <w:rFonts w:ascii="Arial" w:hAnsi="Arial" w:cs="Arial"/>
          <w:bCs/>
        </w:rPr>
        <w:t>υς</w:t>
      </w:r>
      <w:r w:rsidR="00A95C30" w:rsidRPr="00AF0802">
        <w:rPr>
          <w:rFonts w:ascii="Arial" w:hAnsi="Arial" w:cs="Arial"/>
          <w:bCs/>
        </w:rPr>
        <w:t xml:space="preserve"> δίπλα από κάθε δραστηριότητα.</w:t>
      </w:r>
    </w:p>
    <w:tbl>
      <w:tblPr>
        <w:tblStyle w:val="a6"/>
        <w:tblpPr w:leftFromText="180" w:rightFromText="180" w:vertAnchor="text" w:horzAnchor="margin" w:tblpY="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95"/>
        <w:gridCol w:w="2195"/>
      </w:tblGrid>
      <w:tr w:rsidR="00F425A3" w14:paraId="0EA18A22" w14:textId="77777777" w:rsidTr="00AF0802">
        <w:tc>
          <w:tcPr>
            <w:tcW w:w="4536" w:type="dxa"/>
          </w:tcPr>
          <w:p w14:paraId="37B4C553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2D02D85F" w14:textId="77777777" w:rsidR="00F425A3" w:rsidRPr="00F425A3" w:rsidRDefault="00F425A3" w:rsidP="00F425A3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707F49">
              <w:rPr>
                <w:b/>
                <w:color w:val="000000" w:themeColor="text1"/>
              </w:rPr>
              <w:t>Επηρεάζει θετικά το φυσικό περιβάλλον</w:t>
            </w:r>
          </w:p>
        </w:tc>
        <w:tc>
          <w:tcPr>
            <w:tcW w:w="2195" w:type="dxa"/>
          </w:tcPr>
          <w:p w14:paraId="61337878" w14:textId="77777777" w:rsidR="00F425A3" w:rsidRPr="00F425A3" w:rsidRDefault="00F425A3" w:rsidP="00F425A3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707F49">
              <w:rPr>
                <w:b/>
                <w:color w:val="000000" w:themeColor="text1"/>
              </w:rPr>
              <w:t>Επηρεάζει αρνητικά το φυσικό περιβάλλον</w:t>
            </w:r>
          </w:p>
        </w:tc>
      </w:tr>
      <w:tr w:rsidR="00F425A3" w14:paraId="3D2885A5" w14:textId="77777777" w:rsidTr="00AF0802">
        <w:tc>
          <w:tcPr>
            <w:tcW w:w="4536" w:type="dxa"/>
          </w:tcPr>
          <w:p w14:paraId="663CFB76" w14:textId="77777777" w:rsidR="00F425A3" w:rsidRDefault="00F425A3" w:rsidP="00F425A3">
            <w:pPr>
              <w:spacing w:line="360" w:lineRule="auto"/>
              <w:ind w:right="-483"/>
            </w:pPr>
            <w:r>
              <w:t>Χρήση πλαστικών ποτηριών μιας χρήσης</w:t>
            </w:r>
          </w:p>
        </w:tc>
        <w:tc>
          <w:tcPr>
            <w:tcW w:w="2195" w:type="dxa"/>
          </w:tcPr>
          <w:p w14:paraId="4C87D826" w14:textId="3205EDFB" w:rsidR="00F425A3" w:rsidRDefault="00F425A3" w:rsidP="00F425A3">
            <w:pPr>
              <w:spacing w:line="360" w:lineRule="auto"/>
              <w:ind w:right="-483"/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F05B91C" wp14:editId="743FA141">
                      <wp:simplePos x="0" y="0"/>
                      <wp:positionH relativeFrom="margin">
                        <wp:posOffset>377825</wp:posOffset>
                      </wp:positionH>
                      <wp:positionV relativeFrom="paragraph">
                        <wp:posOffset>21590</wp:posOffset>
                      </wp:positionV>
                      <wp:extent cx="342900" cy="1866900"/>
                      <wp:effectExtent l="0" t="0" r="1905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1866900"/>
                                <a:chOff x="0" y="0"/>
                                <a:chExt cx="342900" cy="1866900"/>
                              </a:xfrm>
                            </wpg:grpSpPr>
                            <wps:wsp>
                              <wps:cNvPr id="26" name="Oval 26"/>
                              <wps:cNvSpPr/>
                              <wps:spPr>
                                <a:xfrm>
                                  <a:off x="9525" y="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1152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154305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771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9525" y="390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2E32ED" id="Group 25" o:spid="_x0000_s1026" style="position:absolute;margin-left:29.75pt;margin-top:1.7pt;width:27pt;height:147pt;z-index:251689984;mso-position-horizontal-relative:margin" coordsize="3429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">
                      <v:oval id="Oval 26" o:spid="_x0000_s1027" style="position:absolute;left:9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" filled="f" strokecolor="#1f3763 [1604]" strokeweight="1pt">
                        <v:stroke joinstyle="miter"/>
                      </v:oval>
                      <v:oval id="Oval 27" o:spid="_x0000_s1028" style="position:absolute;top:1152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2" o:spid="_x0000_s1029" style="position:absolute;top:15430;width:333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3" o:spid="_x0000_s1030" style="position:absolute;top:771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4" o:spid="_x0000_s1031" style="position:absolute;left:95;top:390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" filled="f" strokecolor="#1f3763 [1604]" strokeweight="1pt">
                        <v:stroke joinstyle="miter"/>
                      </v:oval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195" w:type="dxa"/>
          </w:tcPr>
          <w:p w14:paraId="127C146E" w14:textId="3B3024DD" w:rsidR="00F425A3" w:rsidRDefault="00F425A3" w:rsidP="00F425A3">
            <w:pPr>
              <w:spacing w:line="360" w:lineRule="auto"/>
              <w:ind w:right="-483"/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EE3906B" wp14:editId="7FA210E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22860</wp:posOffset>
                      </wp:positionV>
                      <wp:extent cx="342900" cy="1866900"/>
                      <wp:effectExtent l="0" t="0" r="19050" b="190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1866900"/>
                                <a:chOff x="0" y="0"/>
                                <a:chExt cx="342900" cy="1866900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9525" y="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1152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154305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771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Oval 64"/>
                              <wps:cNvSpPr/>
                              <wps:spPr>
                                <a:xfrm>
                                  <a:off x="9525" y="390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A52B6B" id="Group 23" o:spid="_x0000_s1026" style="position:absolute;margin-left:38.15pt;margin-top:1.8pt;width:27pt;height:147pt;z-index:251687936" coordsize="3429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">
                      <v:oval id="Oval 4" o:spid="_x0000_s1027" style="position:absolute;left:9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" filled="f" strokecolor="#1f3763 [1604]" strokeweight="1pt">
                        <v:stroke joinstyle="miter"/>
                      </v:oval>
                      <v:oval id="Oval 20" o:spid="_x0000_s1028" style="position:absolute;top:1152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" filled="f" strokecolor="#1f3763 [1604]" strokeweight="1pt">
                        <v:stroke joinstyle="miter"/>
                      </v:oval>
                      <v:oval id="Oval 29" o:spid="_x0000_s1029" style="position:absolute;top:15430;width:333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0" o:spid="_x0000_s1030" style="position:absolute;top:771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" filled="f" strokecolor="#1f3763 [1604]" strokeweight="1pt">
                        <v:stroke joinstyle="miter"/>
                      </v:oval>
                      <v:oval id="Oval 64" o:spid="_x0000_s1031" style="position:absolute;left:95;top:390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" filled="f" strokecolor="#1f3763 [1604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F425A3" w14:paraId="45790BCD" w14:textId="77777777" w:rsidTr="00AF0802">
        <w:tc>
          <w:tcPr>
            <w:tcW w:w="4536" w:type="dxa"/>
          </w:tcPr>
          <w:p w14:paraId="569BE1EF" w14:textId="77777777" w:rsidR="00F425A3" w:rsidRDefault="00F425A3" w:rsidP="00F425A3">
            <w:pPr>
              <w:spacing w:line="360" w:lineRule="auto"/>
              <w:ind w:right="-483"/>
            </w:pPr>
            <w:proofErr w:type="spellStart"/>
            <w:r>
              <w:t>Δεντροφύτευση</w:t>
            </w:r>
            <w:proofErr w:type="spellEnd"/>
          </w:p>
        </w:tc>
        <w:tc>
          <w:tcPr>
            <w:tcW w:w="2195" w:type="dxa"/>
          </w:tcPr>
          <w:p w14:paraId="3537633E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28E71E10" w14:textId="77777777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57FFFEBC" w14:textId="77777777" w:rsidTr="00AF0802">
        <w:tc>
          <w:tcPr>
            <w:tcW w:w="4536" w:type="dxa"/>
          </w:tcPr>
          <w:p w14:paraId="4FC695F5" w14:textId="77777777" w:rsidR="00F425A3" w:rsidRDefault="00F425A3" w:rsidP="00F425A3">
            <w:pPr>
              <w:spacing w:line="360" w:lineRule="auto"/>
              <w:ind w:right="-483"/>
            </w:pPr>
            <w:r>
              <w:t>Απόρριψη σκουπιδιών στο δάσος</w:t>
            </w:r>
          </w:p>
        </w:tc>
        <w:tc>
          <w:tcPr>
            <w:tcW w:w="2195" w:type="dxa"/>
          </w:tcPr>
          <w:p w14:paraId="1073B3B8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41C259E8" w14:textId="30C9723C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51DDAA33" w14:textId="77777777" w:rsidTr="00AF0802">
        <w:tc>
          <w:tcPr>
            <w:tcW w:w="4536" w:type="dxa"/>
          </w:tcPr>
          <w:p w14:paraId="12DC49E4" w14:textId="77777777" w:rsidR="00F425A3" w:rsidRDefault="00F425A3" w:rsidP="00F425A3">
            <w:pPr>
              <w:spacing w:line="360" w:lineRule="auto"/>
              <w:ind w:right="-483"/>
              <w:jc w:val="both"/>
            </w:pPr>
            <w:r>
              <w:t>Κατασκευή ξενοδοχείων δίπλα από τις παραλίες</w:t>
            </w:r>
          </w:p>
        </w:tc>
        <w:tc>
          <w:tcPr>
            <w:tcW w:w="2195" w:type="dxa"/>
          </w:tcPr>
          <w:p w14:paraId="280B7045" w14:textId="5C9DEFD0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59DEC2A2" w14:textId="1077C9D0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422AF596" w14:textId="77777777" w:rsidTr="00AF0802">
        <w:tc>
          <w:tcPr>
            <w:tcW w:w="4536" w:type="dxa"/>
          </w:tcPr>
          <w:p w14:paraId="3FD74F34" w14:textId="2173948D" w:rsidR="00F425A3" w:rsidRDefault="00F425A3" w:rsidP="00F425A3">
            <w:pPr>
              <w:spacing w:line="360" w:lineRule="auto"/>
              <w:ind w:right="-483"/>
              <w:jc w:val="both"/>
            </w:pPr>
            <w:r>
              <w:t>Ανακύκλωση πλαστικών μπουκαλιών</w:t>
            </w:r>
          </w:p>
        </w:tc>
        <w:tc>
          <w:tcPr>
            <w:tcW w:w="2195" w:type="dxa"/>
          </w:tcPr>
          <w:p w14:paraId="42064E37" w14:textId="650A9799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06F36309" w14:textId="77777777" w:rsidR="00F425A3" w:rsidRDefault="00F425A3" w:rsidP="00F425A3">
            <w:pPr>
              <w:spacing w:line="360" w:lineRule="auto"/>
              <w:ind w:right="-483"/>
            </w:pPr>
          </w:p>
        </w:tc>
      </w:tr>
    </w:tbl>
    <w:p w14:paraId="7B4A1666" w14:textId="0781288E" w:rsidR="009E3B94" w:rsidRPr="00E10E95" w:rsidRDefault="009E3B94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49388F25" w14:textId="4257E73D" w:rsidR="00F425A3" w:rsidRDefault="009E3B94" w:rsidP="009E3B94">
      <w:pPr>
        <w:spacing w:line="360" w:lineRule="auto"/>
        <w:ind w:left="-426" w:right="-483"/>
      </w:pPr>
      <w:r>
        <w:t xml:space="preserve"> </w:t>
      </w:r>
    </w:p>
    <w:p w14:paraId="065BB07E" w14:textId="046AFAC3" w:rsidR="009E3B94" w:rsidRDefault="009E3B94" w:rsidP="009E3B94">
      <w:pPr>
        <w:spacing w:line="360" w:lineRule="auto"/>
        <w:ind w:left="-426" w:right="-483"/>
      </w:pPr>
    </w:p>
    <w:p w14:paraId="693B612A" w14:textId="5F37E0B9" w:rsidR="00F76C77" w:rsidRDefault="00F76C77"/>
    <w:p w14:paraId="37C7E999" w14:textId="0F21EB2A" w:rsidR="006E3945" w:rsidRDefault="006E3945"/>
    <w:p w14:paraId="5C9141D2" w14:textId="5EF631AC" w:rsidR="006E3945" w:rsidRDefault="006E3945"/>
    <w:sectPr w:rsidR="006E3945" w:rsidSect="00E45301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E71B" w14:textId="77777777" w:rsidR="00F47933" w:rsidRDefault="00F47933" w:rsidP="00E45301">
      <w:pPr>
        <w:spacing w:after="0" w:line="240" w:lineRule="auto"/>
      </w:pPr>
      <w:r>
        <w:separator/>
      </w:r>
    </w:p>
  </w:endnote>
  <w:endnote w:type="continuationSeparator" w:id="0">
    <w:p w14:paraId="554041FA" w14:textId="77777777" w:rsidR="00F47933" w:rsidRDefault="00F47933" w:rsidP="00E4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C6BE" w14:textId="77777777" w:rsidR="00F47933" w:rsidRDefault="00F47933" w:rsidP="00E45301">
      <w:pPr>
        <w:spacing w:after="0" w:line="240" w:lineRule="auto"/>
      </w:pPr>
      <w:r>
        <w:separator/>
      </w:r>
    </w:p>
  </w:footnote>
  <w:footnote w:type="continuationSeparator" w:id="0">
    <w:p w14:paraId="47D2B079" w14:textId="77777777" w:rsidR="00F47933" w:rsidRDefault="00F47933" w:rsidP="00E4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6632" w14:textId="77777777" w:rsidR="00E45301" w:rsidRPr="00954131" w:rsidRDefault="00E45301" w:rsidP="00E45301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 xml:space="preserve">ΜΠΕΔΩΣΗ - </w:t>
    </w: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>ΦΑΡΜΟΓΕΣ</w:t>
    </w:r>
  </w:p>
  <w:p w14:paraId="17377A76" w14:textId="72B4C080" w:rsidR="00E45301" w:rsidRPr="00260738" w:rsidRDefault="00E45301" w:rsidP="00E45301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>
      <w:rPr>
        <w:rFonts w:ascii="Arial" w:hAnsi="Arial" w:cs="Arial"/>
        <w:sz w:val="28"/>
      </w:rPr>
      <w:t>________</w:t>
    </w:r>
  </w:p>
  <w:p w14:paraId="5ED14AC9" w14:textId="77777777" w:rsidR="00E45301" w:rsidRDefault="00E453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6401"/>
    <w:multiLevelType w:val="hybridMultilevel"/>
    <w:tmpl w:val="7CDA47EA"/>
    <w:lvl w:ilvl="0" w:tplc="50D46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42"/>
    <w:rsid w:val="000123EF"/>
    <w:rsid w:val="000B2342"/>
    <w:rsid w:val="000E1B23"/>
    <w:rsid w:val="00203716"/>
    <w:rsid w:val="0025080F"/>
    <w:rsid w:val="003260CD"/>
    <w:rsid w:val="004129BC"/>
    <w:rsid w:val="00416327"/>
    <w:rsid w:val="004820E9"/>
    <w:rsid w:val="004B72DC"/>
    <w:rsid w:val="00546F9F"/>
    <w:rsid w:val="005855B6"/>
    <w:rsid w:val="006671DD"/>
    <w:rsid w:val="006B566F"/>
    <w:rsid w:val="006D6391"/>
    <w:rsid w:val="006E3945"/>
    <w:rsid w:val="007010E3"/>
    <w:rsid w:val="00703172"/>
    <w:rsid w:val="00770B21"/>
    <w:rsid w:val="008513F7"/>
    <w:rsid w:val="00893AC8"/>
    <w:rsid w:val="009E3B94"/>
    <w:rsid w:val="00A95C30"/>
    <w:rsid w:val="00AA3D39"/>
    <w:rsid w:val="00AF0802"/>
    <w:rsid w:val="00BC1FED"/>
    <w:rsid w:val="00CF5194"/>
    <w:rsid w:val="00D033CE"/>
    <w:rsid w:val="00DA152B"/>
    <w:rsid w:val="00DB7EC3"/>
    <w:rsid w:val="00E10E95"/>
    <w:rsid w:val="00E45301"/>
    <w:rsid w:val="00F425A3"/>
    <w:rsid w:val="00F47933"/>
    <w:rsid w:val="00F76C77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88FA"/>
  <w15:chartTrackingRefBased/>
  <w15:docId w15:val="{7DFC9297-7B50-4908-9501-E91E88E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01"/>
    <w:pPr>
      <w:spacing w:after="200" w:line="276" w:lineRule="auto"/>
    </w:pPr>
    <w:rPr>
      <w:rFonts w:eastAsiaTheme="minorEastAs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0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45301"/>
    <w:rPr>
      <w:rFonts w:eastAsiaTheme="minorEastAsia"/>
      <w:lang w:val="el-GR"/>
    </w:rPr>
  </w:style>
  <w:style w:type="paragraph" w:styleId="a5">
    <w:name w:val="footer"/>
    <w:basedOn w:val="a"/>
    <w:link w:val="Char0"/>
    <w:uiPriority w:val="99"/>
    <w:unhideWhenUsed/>
    <w:rsid w:val="00E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45301"/>
    <w:rPr>
      <w:rFonts w:eastAsiaTheme="minorEastAsia"/>
      <w:lang w:val="el-GR"/>
    </w:rPr>
  </w:style>
  <w:style w:type="table" w:styleId="a6">
    <w:name w:val="Table Grid"/>
    <w:basedOn w:val="a1"/>
    <w:uiPriority w:val="59"/>
    <w:rsid w:val="00CF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Κωνσταντινίδη</dc:creator>
  <cp:keywords/>
  <dc:description/>
  <cp:lastModifiedBy>CHRISTINA ILAEIRA</cp:lastModifiedBy>
  <cp:revision>2</cp:revision>
  <dcterms:created xsi:type="dcterms:W3CDTF">2020-04-15T06:36:00Z</dcterms:created>
  <dcterms:modified xsi:type="dcterms:W3CDTF">2020-04-15T06:36:00Z</dcterms:modified>
</cp:coreProperties>
</file>